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4F282" w14:textId="77777777" w:rsidR="001461E8" w:rsidRDefault="001461E8" w:rsidP="00F97B5C">
      <w:pPr>
        <w:jc w:val="center"/>
      </w:pPr>
      <w:r>
        <w:rPr>
          <w:noProof/>
        </w:rPr>
        <w:drawing>
          <wp:inline distT="0" distB="0" distL="0" distR="0" wp14:anchorId="5EA8AC12" wp14:editId="07DE260E">
            <wp:extent cx="1000125" cy="714375"/>
            <wp:effectExtent l="19050" t="0" r="9525"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8" cstate="print"/>
                    <a:srcRect/>
                    <a:stretch>
                      <a:fillRect/>
                    </a:stretch>
                  </pic:blipFill>
                  <pic:spPr bwMode="auto">
                    <a:xfrm>
                      <a:off x="0" y="0"/>
                      <a:ext cx="1000125" cy="714375"/>
                    </a:xfrm>
                    <a:prstGeom prst="rect">
                      <a:avLst/>
                    </a:prstGeom>
                    <a:noFill/>
                    <a:ln w="9525">
                      <a:noFill/>
                      <a:miter lim="800000"/>
                      <a:headEnd/>
                      <a:tailEnd/>
                    </a:ln>
                  </pic:spPr>
                </pic:pic>
              </a:graphicData>
            </a:graphic>
          </wp:inline>
        </w:drawing>
      </w:r>
    </w:p>
    <w:p w14:paraId="6C983C84" w14:textId="77777777" w:rsidR="001461E8" w:rsidRPr="003B03EF" w:rsidRDefault="001461E8" w:rsidP="001461E8">
      <w:pPr>
        <w:jc w:val="center"/>
        <w:rPr>
          <w:rFonts w:ascii="Arial" w:hAnsi="Arial"/>
          <w:szCs w:val="22"/>
        </w:rPr>
      </w:pPr>
    </w:p>
    <w:p w14:paraId="2756853F" w14:textId="77777777" w:rsidR="0045482E" w:rsidRDefault="0045482E" w:rsidP="0045482E">
      <w:pPr>
        <w:jc w:val="center"/>
        <w:rPr>
          <w:rFonts w:ascii="Verdana" w:hAnsi="Verdana"/>
          <w:b/>
          <w:sz w:val="28"/>
          <w:szCs w:val="28"/>
        </w:rPr>
      </w:pPr>
      <w:r>
        <w:rPr>
          <w:rFonts w:ascii="Verdana" w:hAnsi="Verdana"/>
          <w:b/>
          <w:sz w:val="28"/>
          <w:szCs w:val="28"/>
        </w:rPr>
        <w:t>Metropolitan King County Council</w:t>
      </w:r>
    </w:p>
    <w:p w14:paraId="3D428DF0" w14:textId="77777777" w:rsidR="0045482E" w:rsidRPr="004A1D48" w:rsidRDefault="0045482E" w:rsidP="0045482E">
      <w:pPr>
        <w:jc w:val="center"/>
        <w:rPr>
          <w:rFonts w:ascii="Verdana" w:hAnsi="Verdana"/>
          <w:b/>
          <w:sz w:val="28"/>
          <w:szCs w:val="28"/>
        </w:rPr>
      </w:pPr>
      <w:r>
        <w:rPr>
          <w:rFonts w:ascii="Verdana" w:hAnsi="Verdana"/>
          <w:b/>
          <w:sz w:val="28"/>
          <w:szCs w:val="28"/>
        </w:rPr>
        <w:t>Health, Housing and Human Services Committee</w:t>
      </w:r>
    </w:p>
    <w:p w14:paraId="3D4C180A" w14:textId="77777777" w:rsidR="001461E8" w:rsidRDefault="001461E8" w:rsidP="001461E8"/>
    <w:p w14:paraId="2B430808" w14:textId="77777777" w:rsidR="001461E8" w:rsidRPr="00F3508D" w:rsidRDefault="001461E8" w:rsidP="001461E8">
      <w:pPr>
        <w:pStyle w:val="Heading2"/>
        <w:rPr>
          <w:sz w:val="24"/>
        </w:rPr>
      </w:pPr>
      <w:r w:rsidRPr="00F3508D">
        <w:rPr>
          <w:sz w:val="24"/>
        </w:rPr>
        <w:t>STAFF REPORT</w:t>
      </w:r>
    </w:p>
    <w:p w14:paraId="4597F0ED" w14:textId="77777777" w:rsidR="001461E8" w:rsidRPr="00F3508D" w:rsidRDefault="001461E8" w:rsidP="001461E8">
      <w:pPr>
        <w:jc w:val="center"/>
      </w:pPr>
    </w:p>
    <w:tbl>
      <w:tblPr>
        <w:tblW w:w="9720" w:type="dxa"/>
        <w:tblInd w:w="108" w:type="dxa"/>
        <w:tblBorders>
          <w:insideH w:val="single" w:sz="12" w:space="0" w:color="auto"/>
        </w:tblBorders>
        <w:tblLayout w:type="fixed"/>
        <w:tblLook w:val="0000" w:firstRow="0" w:lastRow="0" w:firstColumn="0" w:lastColumn="0" w:noHBand="0" w:noVBand="0"/>
      </w:tblPr>
      <w:tblGrid>
        <w:gridCol w:w="1980"/>
        <w:gridCol w:w="3060"/>
        <w:gridCol w:w="1260"/>
        <w:gridCol w:w="3420"/>
      </w:tblGrid>
      <w:tr w:rsidR="001461E8" w:rsidRPr="009349D6" w14:paraId="2BC54D88" w14:textId="77777777" w:rsidTr="00B52C9F">
        <w:trPr>
          <w:trHeight w:val="400"/>
        </w:trPr>
        <w:tc>
          <w:tcPr>
            <w:tcW w:w="1980" w:type="dxa"/>
            <w:tcBorders>
              <w:top w:val="single" w:sz="4" w:space="0" w:color="auto"/>
              <w:left w:val="single" w:sz="4" w:space="0" w:color="auto"/>
              <w:bottom w:val="single" w:sz="4" w:space="0" w:color="auto"/>
              <w:right w:val="single" w:sz="4" w:space="0" w:color="auto"/>
            </w:tcBorders>
          </w:tcPr>
          <w:p w14:paraId="71027BA7" w14:textId="77777777" w:rsidR="001461E8" w:rsidRPr="009349D6" w:rsidRDefault="001461E8" w:rsidP="00C743D9">
            <w:pPr>
              <w:spacing w:before="120"/>
              <w:rPr>
                <w:rFonts w:ascii="Arial" w:hAnsi="Arial" w:cs="Arial"/>
                <w:b/>
              </w:rPr>
            </w:pPr>
            <w:r w:rsidRPr="009349D6">
              <w:rPr>
                <w:rFonts w:ascii="Arial" w:hAnsi="Arial" w:cs="Arial"/>
                <w:b/>
              </w:rPr>
              <w:t>Agenda Item:</w:t>
            </w:r>
          </w:p>
        </w:tc>
        <w:tc>
          <w:tcPr>
            <w:tcW w:w="3060" w:type="dxa"/>
            <w:tcBorders>
              <w:top w:val="single" w:sz="4" w:space="0" w:color="auto"/>
              <w:left w:val="single" w:sz="4" w:space="0" w:color="auto"/>
              <w:bottom w:val="single" w:sz="4" w:space="0" w:color="auto"/>
              <w:right w:val="single" w:sz="4" w:space="0" w:color="auto"/>
            </w:tcBorders>
          </w:tcPr>
          <w:p w14:paraId="074EA16B" w14:textId="77777777" w:rsidR="001461E8" w:rsidRPr="009349D6" w:rsidRDefault="004D4E2D" w:rsidP="00C743D9">
            <w:pPr>
              <w:spacing w:before="120"/>
              <w:rPr>
                <w:rFonts w:ascii="Arial" w:hAnsi="Arial" w:cs="Arial"/>
              </w:rPr>
            </w:pPr>
            <w:r>
              <w:rPr>
                <w:rFonts w:ascii="Arial" w:hAnsi="Arial" w:cs="Arial"/>
              </w:rPr>
              <w:t>5</w:t>
            </w:r>
          </w:p>
        </w:tc>
        <w:tc>
          <w:tcPr>
            <w:tcW w:w="1260" w:type="dxa"/>
            <w:tcBorders>
              <w:top w:val="single" w:sz="4" w:space="0" w:color="auto"/>
              <w:left w:val="single" w:sz="4" w:space="0" w:color="auto"/>
              <w:bottom w:val="single" w:sz="4" w:space="0" w:color="auto"/>
              <w:right w:val="single" w:sz="4" w:space="0" w:color="auto"/>
            </w:tcBorders>
          </w:tcPr>
          <w:p w14:paraId="6E934123" w14:textId="77777777" w:rsidR="001461E8" w:rsidRPr="009349D6" w:rsidRDefault="001461E8" w:rsidP="00C743D9">
            <w:pPr>
              <w:spacing w:before="12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14:paraId="2236CF8E" w14:textId="77777777" w:rsidR="001461E8" w:rsidRPr="009349D6" w:rsidRDefault="00DB5208" w:rsidP="00C743D9">
            <w:pPr>
              <w:spacing w:before="120"/>
              <w:rPr>
                <w:rFonts w:ascii="Arial" w:hAnsi="Arial" w:cs="Arial"/>
              </w:rPr>
            </w:pPr>
            <w:r>
              <w:rPr>
                <w:rFonts w:ascii="Arial" w:eastAsia="Calibri" w:hAnsi="Arial" w:cs="Arial"/>
                <w:bCs/>
                <w:iCs/>
                <w:noProof/>
                <w:szCs w:val="24"/>
              </w:rPr>
              <w:t>Davin Simmons</w:t>
            </w:r>
          </w:p>
        </w:tc>
      </w:tr>
      <w:tr w:rsidR="001461E8" w:rsidRPr="009349D6" w14:paraId="57611E85" w14:textId="77777777" w:rsidTr="00B52C9F">
        <w:trPr>
          <w:trHeight w:val="400"/>
        </w:trPr>
        <w:tc>
          <w:tcPr>
            <w:tcW w:w="1980" w:type="dxa"/>
            <w:tcBorders>
              <w:top w:val="single" w:sz="4" w:space="0" w:color="auto"/>
              <w:left w:val="single" w:sz="4" w:space="0" w:color="auto"/>
              <w:bottom w:val="single" w:sz="4" w:space="0" w:color="auto"/>
              <w:right w:val="single" w:sz="4" w:space="0" w:color="auto"/>
            </w:tcBorders>
          </w:tcPr>
          <w:p w14:paraId="4B3C372B" w14:textId="77777777" w:rsidR="001461E8" w:rsidRPr="009349D6" w:rsidRDefault="001461E8" w:rsidP="00C743D9">
            <w:pPr>
              <w:spacing w:before="120"/>
              <w:rPr>
                <w:rFonts w:ascii="Arial" w:hAnsi="Arial" w:cs="Arial"/>
              </w:rPr>
            </w:pPr>
            <w:r w:rsidRPr="009349D6">
              <w:rPr>
                <w:rFonts w:ascii="Arial" w:hAnsi="Arial" w:cs="Arial"/>
                <w:b/>
              </w:rPr>
              <w:t>Proposed No</w:t>
            </w:r>
            <w:r w:rsidRPr="009349D6">
              <w:rPr>
                <w:rFonts w:ascii="Arial" w:hAnsi="Arial" w:cs="Arial"/>
              </w:rPr>
              <w:t>.:</w:t>
            </w:r>
          </w:p>
        </w:tc>
        <w:tc>
          <w:tcPr>
            <w:tcW w:w="3060" w:type="dxa"/>
            <w:tcBorders>
              <w:top w:val="single" w:sz="4" w:space="0" w:color="auto"/>
              <w:left w:val="single" w:sz="4" w:space="0" w:color="auto"/>
              <w:bottom w:val="single" w:sz="4" w:space="0" w:color="auto"/>
              <w:right w:val="single" w:sz="4" w:space="0" w:color="auto"/>
            </w:tcBorders>
          </w:tcPr>
          <w:p w14:paraId="601D4183" w14:textId="77777777" w:rsidR="001461E8" w:rsidRPr="009349D6" w:rsidRDefault="001461E8" w:rsidP="0009554C">
            <w:pPr>
              <w:tabs>
                <w:tab w:val="left" w:pos="1692"/>
              </w:tabs>
              <w:spacing w:before="120"/>
              <w:rPr>
                <w:rFonts w:ascii="Arial" w:hAnsi="Arial" w:cs="Arial"/>
              </w:rPr>
            </w:pPr>
            <w:r>
              <w:rPr>
                <w:rFonts w:ascii="Arial" w:hAnsi="Arial" w:cs="Arial"/>
              </w:rPr>
              <w:t>201</w:t>
            </w:r>
            <w:r w:rsidR="000122D4">
              <w:rPr>
                <w:rFonts w:ascii="Arial" w:hAnsi="Arial" w:cs="Arial"/>
              </w:rPr>
              <w:t>5</w:t>
            </w:r>
            <w:r>
              <w:rPr>
                <w:rFonts w:ascii="Arial" w:hAnsi="Arial" w:cs="Arial"/>
              </w:rPr>
              <w:t>-</w:t>
            </w:r>
            <w:r w:rsidR="001A1A0B">
              <w:rPr>
                <w:rFonts w:ascii="Arial" w:hAnsi="Arial" w:cs="Arial"/>
              </w:rPr>
              <w:t>0</w:t>
            </w:r>
            <w:r w:rsidR="00DB5208">
              <w:rPr>
                <w:rFonts w:ascii="Arial" w:hAnsi="Arial" w:cs="Arial"/>
              </w:rPr>
              <w:t>454</w:t>
            </w:r>
          </w:p>
        </w:tc>
        <w:tc>
          <w:tcPr>
            <w:tcW w:w="1260" w:type="dxa"/>
            <w:tcBorders>
              <w:top w:val="single" w:sz="4" w:space="0" w:color="auto"/>
              <w:left w:val="single" w:sz="4" w:space="0" w:color="auto"/>
              <w:bottom w:val="single" w:sz="4" w:space="0" w:color="auto"/>
              <w:right w:val="single" w:sz="4" w:space="0" w:color="auto"/>
            </w:tcBorders>
          </w:tcPr>
          <w:p w14:paraId="5D673713" w14:textId="77777777" w:rsidR="001461E8" w:rsidRPr="009349D6" w:rsidRDefault="001461E8" w:rsidP="00C743D9">
            <w:pPr>
              <w:spacing w:before="12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14:paraId="5BB8B0BD" w14:textId="77777777" w:rsidR="001461E8" w:rsidRPr="009349D6" w:rsidRDefault="00DB5208" w:rsidP="00C743D9">
            <w:pPr>
              <w:spacing w:before="120"/>
              <w:rPr>
                <w:rFonts w:ascii="Arial" w:hAnsi="Arial" w:cs="Arial"/>
              </w:rPr>
            </w:pPr>
            <w:r>
              <w:rPr>
                <w:rFonts w:ascii="Arial" w:hAnsi="Arial" w:cs="Arial"/>
              </w:rPr>
              <w:t>December</w:t>
            </w:r>
            <w:r w:rsidR="0020621C">
              <w:rPr>
                <w:rFonts w:ascii="Arial" w:hAnsi="Arial" w:cs="Arial"/>
              </w:rPr>
              <w:t xml:space="preserve"> 6</w:t>
            </w:r>
            <w:r w:rsidR="00B418CE">
              <w:rPr>
                <w:rFonts w:ascii="Arial" w:hAnsi="Arial" w:cs="Arial"/>
              </w:rPr>
              <w:t>, 2016</w:t>
            </w:r>
          </w:p>
        </w:tc>
      </w:tr>
    </w:tbl>
    <w:p w14:paraId="43DCC8AE" w14:textId="77777777" w:rsidR="001461E8" w:rsidRPr="00784BFB" w:rsidRDefault="001461E8" w:rsidP="001461E8">
      <w:pPr>
        <w:rPr>
          <w:rFonts w:ascii="Arial" w:hAnsi="Arial" w:cs="Arial"/>
          <w:sz w:val="22"/>
          <w:szCs w:val="22"/>
        </w:rPr>
      </w:pPr>
    </w:p>
    <w:p w14:paraId="080B986D" w14:textId="77777777" w:rsidR="001461E8" w:rsidRPr="00B04630" w:rsidRDefault="001461E8" w:rsidP="00B04630">
      <w:pPr>
        <w:rPr>
          <w:rFonts w:ascii="Arial" w:hAnsi="Arial" w:cs="Arial"/>
          <w:b/>
          <w:u w:val="single"/>
        </w:rPr>
      </w:pPr>
      <w:r w:rsidRPr="00B04630">
        <w:rPr>
          <w:rFonts w:ascii="Arial" w:hAnsi="Arial" w:cs="Arial"/>
          <w:b/>
          <w:u w:val="single"/>
        </w:rPr>
        <w:t>SUBJECT</w:t>
      </w:r>
    </w:p>
    <w:p w14:paraId="3FE33F93" w14:textId="77777777" w:rsidR="0045482E" w:rsidRPr="00B04630" w:rsidRDefault="0045482E" w:rsidP="00B04630">
      <w:pPr>
        <w:rPr>
          <w:rFonts w:ascii="Arial" w:hAnsi="Arial" w:cs="Arial"/>
          <w:szCs w:val="24"/>
        </w:rPr>
      </w:pPr>
    </w:p>
    <w:p w14:paraId="0C0ACA2A" w14:textId="3593037C" w:rsidR="003613DD" w:rsidRDefault="001461E8" w:rsidP="00B04630">
      <w:pPr>
        <w:rPr>
          <w:rFonts w:ascii="Arial" w:hAnsi="Arial" w:cs="Arial"/>
          <w:szCs w:val="24"/>
        </w:rPr>
      </w:pPr>
      <w:r w:rsidRPr="00B04630">
        <w:rPr>
          <w:rFonts w:ascii="Arial" w:hAnsi="Arial" w:cs="Arial"/>
          <w:szCs w:val="24"/>
        </w:rPr>
        <w:t xml:space="preserve">A </w:t>
      </w:r>
      <w:r w:rsidR="00E65898">
        <w:rPr>
          <w:rFonts w:ascii="Arial" w:hAnsi="Arial" w:cs="Arial"/>
          <w:szCs w:val="24"/>
        </w:rPr>
        <w:t>M</w:t>
      </w:r>
      <w:r w:rsidR="0045482E" w:rsidRPr="00B04630">
        <w:rPr>
          <w:rFonts w:ascii="Arial" w:hAnsi="Arial" w:cs="Arial"/>
          <w:szCs w:val="24"/>
        </w:rPr>
        <w:t xml:space="preserve">otion </w:t>
      </w:r>
      <w:r w:rsidRPr="00B04630">
        <w:rPr>
          <w:rFonts w:ascii="Arial" w:hAnsi="Arial" w:cs="Arial"/>
          <w:szCs w:val="24"/>
        </w:rPr>
        <w:t xml:space="preserve">confirming the Executive's appointment of </w:t>
      </w:r>
      <w:r w:rsidR="000122D4" w:rsidRPr="00B04630">
        <w:rPr>
          <w:rFonts w:ascii="Arial" w:hAnsi="Arial" w:cs="Arial"/>
          <w:szCs w:val="24"/>
        </w:rPr>
        <w:t>William Phillips</w:t>
      </w:r>
      <w:r w:rsidRPr="00B04630">
        <w:rPr>
          <w:rFonts w:ascii="Arial" w:hAnsi="Arial" w:cs="Arial"/>
          <w:szCs w:val="24"/>
        </w:rPr>
        <w:t xml:space="preserve">, who resides in </w:t>
      </w:r>
      <w:r w:rsidR="00F139F5" w:rsidRPr="00B04630">
        <w:rPr>
          <w:rFonts w:ascii="Arial" w:hAnsi="Arial" w:cs="Arial"/>
          <w:szCs w:val="24"/>
        </w:rPr>
        <w:t>council district eight</w:t>
      </w:r>
      <w:r w:rsidRPr="00B04630">
        <w:rPr>
          <w:rFonts w:ascii="Arial" w:hAnsi="Arial" w:cs="Arial"/>
          <w:szCs w:val="24"/>
        </w:rPr>
        <w:t xml:space="preserve">, to the King County </w:t>
      </w:r>
      <w:r w:rsidR="00B418CE" w:rsidRPr="00B04630">
        <w:rPr>
          <w:rFonts w:ascii="Arial" w:hAnsi="Arial" w:cs="Arial"/>
          <w:szCs w:val="24"/>
        </w:rPr>
        <w:t>B</w:t>
      </w:r>
      <w:r w:rsidRPr="00B04630">
        <w:rPr>
          <w:rFonts w:ascii="Arial" w:hAnsi="Arial" w:cs="Arial"/>
          <w:szCs w:val="24"/>
        </w:rPr>
        <w:t>oard for Developmental Disabilities</w:t>
      </w:r>
      <w:r w:rsidR="003613DD">
        <w:rPr>
          <w:rFonts w:ascii="Arial" w:hAnsi="Arial" w:cs="Arial"/>
          <w:szCs w:val="24"/>
        </w:rPr>
        <w:t>.</w:t>
      </w:r>
    </w:p>
    <w:p w14:paraId="652714EA" w14:textId="733F4D6A" w:rsidR="001461E8" w:rsidRPr="00B04630" w:rsidRDefault="003613DD" w:rsidP="00B04630">
      <w:pPr>
        <w:rPr>
          <w:rFonts w:ascii="Arial" w:hAnsi="Arial" w:cs="Arial"/>
          <w:sz w:val="22"/>
          <w:szCs w:val="22"/>
        </w:rPr>
      </w:pPr>
      <w:r w:rsidRPr="00B04630" w:rsidDel="003613DD">
        <w:rPr>
          <w:rFonts w:ascii="Arial" w:hAnsi="Arial" w:cs="Arial"/>
          <w:szCs w:val="24"/>
        </w:rPr>
        <w:t xml:space="preserve"> </w:t>
      </w:r>
    </w:p>
    <w:p w14:paraId="275A40D5" w14:textId="77777777" w:rsidR="001461E8" w:rsidRPr="00B04630" w:rsidRDefault="001461E8" w:rsidP="00B04630">
      <w:pPr>
        <w:rPr>
          <w:rFonts w:ascii="Arial" w:hAnsi="Arial" w:cs="Arial"/>
          <w:b/>
          <w:u w:val="single"/>
        </w:rPr>
      </w:pPr>
      <w:r w:rsidRPr="00B04630">
        <w:rPr>
          <w:rFonts w:ascii="Arial" w:hAnsi="Arial" w:cs="Arial"/>
          <w:b/>
          <w:u w:val="single"/>
        </w:rPr>
        <w:t>SUMMARY</w:t>
      </w:r>
    </w:p>
    <w:p w14:paraId="4C75ED77" w14:textId="77777777" w:rsidR="00126CC2" w:rsidRPr="00B04630" w:rsidRDefault="00126CC2" w:rsidP="00B04630">
      <w:pPr>
        <w:rPr>
          <w:rFonts w:ascii="Arial" w:hAnsi="Arial" w:cs="Arial"/>
          <w:szCs w:val="24"/>
        </w:rPr>
      </w:pPr>
    </w:p>
    <w:p w14:paraId="6323D003" w14:textId="5E89D377" w:rsidR="00B418CE" w:rsidRPr="00B04630" w:rsidRDefault="001461E8" w:rsidP="00B04630">
      <w:pPr>
        <w:rPr>
          <w:rFonts w:ascii="Arial" w:hAnsi="Arial" w:cs="Arial"/>
          <w:szCs w:val="24"/>
        </w:rPr>
      </w:pPr>
      <w:r w:rsidRPr="00B04630">
        <w:rPr>
          <w:rFonts w:ascii="Arial" w:hAnsi="Arial" w:cs="Arial"/>
          <w:szCs w:val="24"/>
        </w:rPr>
        <w:t xml:space="preserve">The Executive has </w:t>
      </w:r>
      <w:r w:rsidR="003613DD">
        <w:rPr>
          <w:rFonts w:ascii="Arial" w:hAnsi="Arial" w:cs="Arial"/>
          <w:szCs w:val="24"/>
        </w:rPr>
        <w:t xml:space="preserve">forwarded for Council consideration and approval the </w:t>
      </w:r>
      <w:r w:rsidRPr="00B04630">
        <w:rPr>
          <w:rFonts w:ascii="Arial" w:hAnsi="Arial" w:cs="Arial"/>
          <w:szCs w:val="24"/>
        </w:rPr>
        <w:t>appoint</w:t>
      </w:r>
      <w:r w:rsidR="003613DD">
        <w:rPr>
          <w:rFonts w:ascii="Arial" w:hAnsi="Arial" w:cs="Arial"/>
          <w:szCs w:val="24"/>
        </w:rPr>
        <w:t xml:space="preserve">ment of </w:t>
      </w:r>
      <w:r w:rsidRPr="00B04630">
        <w:rPr>
          <w:rFonts w:ascii="Arial" w:hAnsi="Arial" w:cs="Arial"/>
          <w:szCs w:val="24"/>
        </w:rPr>
        <w:t xml:space="preserve"> </w:t>
      </w:r>
      <w:r w:rsidR="000122D4" w:rsidRPr="00B04630">
        <w:rPr>
          <w:rFonts w:ascii="Arial" w:hAnsi="Arial" w:cs="Arial"/>
          <w:szCs w:val="24"/>
        </w:rPr>
        <w:t>William Phillips</w:t>
      </w:r>
      <w:r w:rsidR="00884A86" w:rsidRPr="00B04630">
        <w:rPr>
          <w:rFonts w:ascii="Arial" w:hAnsi="Arial" w:cs="Arial"/>
          <w:szCs w:val="24"/>
        </w:rPr>
        <w:t xml:space="preserve"> </w:t>
      </w:r>
      <w:r w:rsidR="00596758" w:rsidRPr="00B04630">
        <w:rPr>
          <w:rFonts w:ascii="Arial" w:hAnsi="Arial" w:cs="Arial"/>
          <w:szCs w:val="24"/>
        </w:rPr>
        <w:t xml:space="preserve">to </w:t>
      </w:r>
      <w:r w:rsidR="00B418CE" w:rsidRPr="00B04630">
        <w:rPr>
          <w:rFonts w:ascii="Arial" w:hAnsi="Arial" w:cs="Arial"/>
          <w:szCs w:val="24"/>
        </w:rPr>
        <w:t xml:space="preserve">the King County Board for Developmental Disabilities, </w:t>
      </w:r>
      <w:r w:rsidR="003613DD">
        <w:rPr>
          <w:rFonts w:ascii="Arial" w:hAnsi="Arial" w:cs="Arial"/>
          <w:szCs w:val="24"/>
        </w:rPr>
        <w:t xml:space="preserve">for a three-year term </w:t>
      </w:r>
      <w:r w:rsidR="00B418CE" w:rsidRPr="00B04630">
        <w:rPr>
          <w:rFonts w:ascii="Arial" w:hAnsi="Arial" w:cs="Arial"/>
          <w:szCs w:val="24"/>
        </w:rPr>
        <w:t xml:space="preserve">expiring </w:t>
      </w:r>
      <w:r w:rsidR="003613DD">
        <w:rPr>
          <w:rFonts w:ascii="Arial" w:hAnsi="Arial" w:cs="Arial"/>
          <w:szCs w:val="24"/>
        </w:rPr>
        <w:t xml:space="preserve">on </w:t>
      </w:r>
      <w:r w:rsidR="00B418CE" w:rsidRPr="00B04630">
        <w:rPr>
          <w:rFonts w:ascii="Arial" w:hAnsi="Arial" w:cs="Arial"/>
          <w:szCs w:val="24"/>
        </w:rPr>
        <w:t>September 30, 2018.</w:t>
      </w:r>
      <w:r w:rsidR="00FE653E" w:rsidRPr="00B04630">
        <w:rPr>
          <w:rFonts w:ascii="Arial" w:hAnsi="Arial" w:cs="Arial"/>
          <w:szCs w:val="24"/>
        </w:rPr>
        <w:t xml:space="preserve">  Proposed M</w:t>
      </w:r>
      <w:r w:rsidR="00307AD6" w:rsidRPr="00B04630">
        <w:rPr>
          <w:rFonts w:ascii="Arial" w:hAnsi="Arial" w:cs="Arial"/>
          <w:szCs w:val="24"/>
        </w:rPr>
        <w:t>otion 2015-045</w:t>
      </w:r>
      <w:r w:rsidR="00B418CE" w:rsidRPr="00B04630">
        <w:rPr>
          <w:rFonts w:ascii="Arial" w:hAnsi="Arial" w:cs="Arial"/>
          <w:szCs w:val="24"/>
        </w:rPr>
        <w:t>4 would confirm this appointment.</w:t>
      </w:r>
    </w:p>
    <w:p w14:paraId="6FEFDE80" w14:textId="77777777" w:rsidR="001461E8" w:rsidRPr="00B04630" w:rsidRDefault="001461E8" w:rsidP="00B04630">
      <w:pPr>
        <w:rPr>
          <w:rFonts w:ascii="Arial" w:hAnsi="Arial" w:cs="Arial"/>
        </w:rPr>
      </w:pPr>
    </w:p>
    <w:p w14:paraId="6037C56A" w14:textId="77777777" w:rsidR="001461E8" w:rsidRPr="00B04630" w:rsidRDefault="001461E8" w:rsidP="00B04630">
      <w:pPr>
        <w:rPr>
          <w:rFonts w:ascii="Arial" w:hAnsi="Arial" w:cs="Arial"/>
          <w:b/>
          <w:u w:val="single"/>
        </w:rPr>
      </w:pPr>
      <w:r w:rsidRPr="00B04630">
        <w:rPr>
          <w:rFonts w:ascii="Arial" w:hAnsi="Arial" w:cs="Arial"/>
          <w:b/>
          <w:u w:val="single"/>
        </w:rPr>
        <w:t>BACKGROUND</w:t>
      </w:r>
    </w:p>
    <w:p w14:paraId="569D6985" w14:textId="77777777" w:rsidR="00B3169E" w:rsidRPr="00B04630" w:rsidRDefault="00B3169E" w:rsidP="00B04630">
      <w:pPr>
        <w:rPr>
          <w:rFonts w:ascii="Arial" w:hAnsi="Arial" w:cs="Arial"/>
        </w:rPr>
      </w:pPr>
    </w:p>
    <w:p w14:paraId="6FE5F060" w14:textId="77777777" w:rsidR="000470EB" w:rsidRPr="00B04630" w:rsidRDefault="000470EB" w:rsidP="00B04630">
      <w:pPr>
        <w:rPr>
          <w:rFonts w:ascii="Arial" w:hAnsi="Arial" w:cs="Arial"/>
        </w:rPr>
      </w:pPr>
      <w:r w:rsidRPr="00B04630">
        <w:rPr>
          <w:rFonts w:ascii="Arial" w:hAnsi="Arial" w:cs="Arial"/>
        </w:rPr>
        <w:t>The 15-</w:t>
      </w:r>
      <w:r w:rsidR="001461E8" w:rsidRPr="00B04630">
        <w:rPr>
          <w:rFonts w:ascii="Arial" w:hAnsi="Arial" w:cs="Arial"/>
        </w:rPr>
        <w:t xml:space="preserve">member </w:t>
      </w:r>
      <w:r w:rsidRPr="00B04630">
        <w:rPr>
          <w:rFonts w:ascii="Arial" w:hAnsi="Arial" w:cs="Arial"/>
        </w:rPr>
        <w:t xml:space="preserve">Board for </w:t>
      </w:r>
      <w:r w:rsidR="001461E8" w:rsidRPr="00B04630">
        <w:rPr>
          <w:rFonts w:ascii="Arial" w:hAnsi="Arial" w:cs="Arial"/>
        </w:rPr>
        <w:t xml:space="preserve">Developmental Disabilities is </w:t>
      </w:r>
      <w:r w:rsidRPr="00B04630">
        <w:rPr>
          <w:rFonts w:ascii="Arial" w:hAnsi="Arial" w:cs="Arial"/>
        </w:rPr>
        <w:t xml:space="preserve">a citizen advisory board that provides oversight of community services for children with developmental delays, adults with developmental disabilities and the families of these individuals. The board develops plans for developmental disability services, advises on funding priorities, and advocates for increases in funding and improvement in services.  Board members include family advocates, self-advocates, professionals and interested citizens.  </w:t>
      </w:r>
    </w:p>
    <w:p w14:paraId="634383A4" w14:textId="77777777" w:rsidR="00B3169E" w:rsidRPr="00B04630" w:rsidRDefault="00B3169E" w:rsidP="00B04630">
      <w:pPr>
        <w:rPr>
          <w:rFonts w:ascii="Arial" w:hAnsi="Arial" w:cs="Arial"/>
          <w:szCs w:val="24"/>
        </w:rPr>
      </w:pPr>
    </w:p>
    <w:p w14:paraId="301E12A8" w14:textId="3DDA4C61" w:rsidR="000470EB" w:rsidRPr="00B04630" w:rsidRDefault="000122D4" w:rsidP="00B04630">
      <w:pPr>
        <w:rPr>
          <w:rFonts w:ascii="Arial" w:hAnsi="Arial" w:cs="Arial"/>
        </w:rPr>
      </w:pPr>
      <w:r w:rsidRPr="00B04630">
        <w:rPr>
          <w:rFonts w:ascii="Arial" w:hAnsi="Arial" w:cs="Arial"/>
          <w:szCs w:val="24"/>
        </w:rPr>
        <w:t>William Phillips’</w:t>
      </w:r>
      <w:r w:rsidRPr="00B04630">
        <w:rPr>
          <w:rFonts w:ascii="Arial" w:hAnsi="Arial" w:cs="Arial"/>
        </w:rPr>
        <w:t xml:space="preserve"> </w:t>
      </w:r>
      <w:r w:rsidR="00C509EC" w:rsidRPr="00B04630">
        <w:rPr>
          <w:rFonts w:ascii="Arial" w:hAnsi="Arial" w:cs="Arial"/>
        </w:rPr>
        <w:t>a</w:t>
      </w:r>
      <w:r w:rsidR="00217F9A" w:rsidRPr="00B04630">
        <w:rPr>
          <w:rFonts w:ascii="Arial" w:hAnsi="Arial" w:cs="Arial"/>
        </w:rPr>
        <w:t xml:space="preserve">pplication materials note that </w:t>
      </w:r>
      <w:r w:rsidR="00C509EC" w:rsidRPr="00B04630">
        <w:rPr>
          <w:rFonts w:ascii="Arial" w:hAnsi="Arial" w:cs="Arial"/>
        </w:rPr>
        <w:t>he has exten</w:t>
      </w:r>
      <w:r w:rsidR="00217F9A" w:rsidRPr="00B04630">
        <w:rPr>
          <w:rFonts w:ascii="Arial" w:hAnsi="Arial" w:cs="Arial"/>
        </w:rPr>
        <w:t>sive experience with students with a wide variety of</w:t>
      </w:r>
      <w:r w:rsidR="00C509EC" w:rsidRPr="00B04630">
        <w:rPr>
          <w:rFonts w:ascii="Arial" w:hAnsi="Arial" w:cs="Arial"/>
        </w:rPr>
        <w:t xml:space="preserve"> developmental disabilities professionally and personally</w:t>
      </w:r>
      <w:r w:rsidR="00217F9A" w:rsidRPr="00B04630">
        <w:rPr>
          <w:rFonts w:ascii="Arial" w:hAnsi="Arial" w:cs="Arial"/>
        </w:rPr>
        <w:t xml:space="preserve"> for over ten years. He indicates </w:t>
      </w:r>
      <w:r w:rsidR="00C509EC" w:rsidRPr="00B04630">
        <w:rPr>
          <w:rFonts w:ascii="Arial" w:hAnsi="Arial" w:cs="Arial"/>
        </w:rPr>
        <w:t xml:space="preserve">he </w:t>
      </w:r>
      <w:r w:rsidR="00217F9A" w:rsidRPr="00B04630">
        <w:rPr>
          <w:rFonts w:ascii="Arial" w:hAnsi="Arial" w:cs="Arial"/>
        </w:rPr>
        <w:t xml:space="preserve">has </w:t>
      </w:r>
      <w:r w:rsidR="00C509EC" w:rsidRPr="00B04630">
        <w:rPr>
          <w:rFonts w:ascii="Arial" w:hAnsi="Arial" w:cs="Arial"/>
        </w:rPr>
        <w:t>taught students with develo</w:t>
      </w:r>
      <w:r w:rsidR="00685464" w:rsidRPr="00B04630">
        <w:rPr>
          <w:rFonts w:ascii="Arial" w:hAnsi="Arial" w:cs="Arial"/>
        </w:rPr>
        <w:t>pmental disabilities in grades K-12</w:t>
      </w:r>
      <w:r w:rsidR="00C509EC" w:rsidRPr="00B04630">
        <w:rPr>
          <w:rFonts w:ascii="Arial" w:hAnsi="Arial" w:cs="Arial"/>
        </w:rPr>
        <w:t>, worked with families and children with developmental disabilities on b</w:t>
      </w:r>
      <w:r w:rsidR="00685464" w:rsidRPr="00B04630">
        <w:rPr>
          <w:rFonts w:ascii="Arial" w:hAnsi="Arial" w:cs="Arial"/>
        </w:rPr>
        <w:t>ehavior issues</w:t>
      </w:r>
      <w:r w:rsidR="00581FC5" w:rsidRPr="00B04630">
        <w:rPr>
          <w:rFonts w:ascii="Arial" w:hAnsi="Arial" w:cs="Arial"/>
        </w:rPr>
        <w:t xml:space="preserve"> in summer programs and one-on-one </w:t>
      </w:r>
      <w:r w:rsidR="003613DD">
        <w:rPr>
          <w:rFonts w:ascii="Arial" w:hAnsi="Arial" w:cs="Arial"/>
        </w:rPr>
        <w:t xml:space="preserve">on </w:t>
      </w:r>
      <w:r w:rsidR="00581FC5" w:rsidRPr="00B04630">
        <w:rPr>
          <w:rFonts w:ascii="Arial" w:hAnsi="Arial" w:cs="Arial"/>
        </w:rPr>
        <w:t>personal care</w:t>
      </w:r>
      <w:r w:rsidR="003613DD">
        <w:rPr>
          <w:rFonts w:ascii="Arial" w:hAnsi="Arial" w:cs="Arial"/>
        </w:rPr>
        <w:t xml:space="preserve"> issues</w:t>
      </w:r>
      <w:r w:rsidR="00685464" w:rsidRPr="00B04630">
        <w:rPr>
          <w:rFonts w:ascii="Arial" w:hAnsi="Arial" w:cs="Arial"/>
        </w:rPr>
        <w:t xml:space="preserve">.  </w:t>
      </w:r>
      <w:r w:rsidR="00280FF0" w:rsidRPr="00B04630">
        <w:rPr>
          <w:rFonts w:ascii="Arial" w:hAnsi="Arial" w:cs="Arial"/>
        </w:rPr>
        <w:t xml:space="preserve">Mr. Phillips </w:t>
      </w:r>
      <w:r w:rsidR="00685464" w:rsidRPr="00B04630">
        <w:rPr>
          <w:rFonts w:ascii="Arial" w:hAnsi="Arial" w:cs="Arial"/>
        </w:rPr>
        <w:t xml:space="preserve">is </w:t>
      </w:r>
      <w:r w:rsidR="00280FF0" w:rsidRPr="00B04630">
        <w:rPr>
          <w:rFonts w:ascii="Arial" w:hAnsi="Arial" w:cs="Arial"/>
        </w:rPr>
        <w:t xml:space="preserve">a </w:t>
      </w:r>
      <w:r w:rsidR="00685464" w:rsidRPr="00B04630">
        <w:rPr>
          <w:rFonts w:ascii="Arial" w:hAnsi="Arial" w:cs="Arial"/>
        </w:rPr>
        <w:t>Seattle School District T</w:t>
      </w:r>
      <w:r w:rsidR="00280FF0" w:rsidRPr="00B04630">
        <w:rPr>
          <w:rFonts w:ascii="Arial" w:hAnsi="Arial" w:cs="Arial"/>
        </w:rPr>
        <w:t xml:space="preserve">eacher, </w:t>
      </w:r>
      <w:r w:rsidR="0005412B" w:rsidRPr="00B04630">
        <w:rPr>
          <w:rFonts w:ascii="Arial" w:hAnsi="Arial" w:cs="Arial"/>
        </w:rPr>
        <w:t>a Mercer Island</w:t>
      </w:r>
      <w:r w:rsidR="00127B3F" w:rsidRPr="00B04630">
        <w:rPr>
          <w:rFonts w:ascii="Arial" w:hAnsi="Arial" w:cs="Arial"/>
        </w:rPr>
        <w:t xml:space="preserve"> AAU</w:t>
      </w:r>
      <w:r w:rsidR="0005412B" w:rsidRPr="00B04630">
        <w:rPr>
          <w:rFonts w:ascii="Arial" w:hAnsi="Arial" w:cs="Arial"/>
        </w:rPr>
        <w:t xml:space="preserve"> basketball coach</w:t>
      </w:r>
      <w:r w:rsidR="00280FF0" w:rsidRPr="00B04630">
        <w:rPr>
          <w:rFonts w:ascii="Arial" w:hAnsi="Arial" w:cs="Arial"/>
        </w:rPr>
        <w:t xml:space="preserve"> and started a special needs fitness camp.</w:t>
      </w:r>
      <w:bookmarkStart w:id="0" w:name="_GoBack"/>
      <w:bookmarkEnd w:id="0"/>
    </w:p>
    <w:p w14:paraId="0C4F8F8F" w14:textId="77777777" w:rsidR="00FE653E" w:rsidRPr="00B04630" w:rsidRDefault="00FE653E" w:rsidP="00B04630">
      <w:pPr>
        <w:rPr>
          <w:rFonts w:ascii="Arial" w:hAnsi="Arial" w:cs="Arial"/>
        </w:rPr>
      </w:pPr>
    </w:p>
    <w:p w14:paraId="63430D88" w14:textId="77777777" w:rsidR="001461E8" w:rsidRPr="00B04630" w:rsidRDefault="001461E8" w:rsidP="00B04630">
      <w:pPr>
        <w:rPr>
          <w:rFonts w:ascii="Arial" w:hAnsi="Arial" w:cs="Arial"/>
        </w:rPr>
      </w:pPr>
      <w:r w:rsidRPr="00B04630">
        <w:rPr>
          <w:rFonts w:ascii="Arial" w:hAnsi="Arial" w:cs="Arial"/>
          <w:b/>
          <w:u w:val="single"/>
        </w:rPr>
        <w:t>ATTACHMENTS</w:t>
      </w:r>
      <w:r w:rsidR="001F2461" w:rsidRPr="00B04630">
        <w:rPr>
          <w:rFonts w:ascii="Arial" w:hAnsi="Arial" w:cs="Arial"/>
        </w:rPr>
        <w:t xml:space="preserve">: </w:t>
      </w:r>
    </w:p>
    <w:p w14:paraId="1E6AF72B" w14:textId="77777777" w:rsidR="001F2461" w:rsidRPr="00B04630" w:rsidRDefault="001F2461" w:rsidP="00B04630">
      <w:pPr>
        <w:rPr>
          <w:rFonts w:ascii="Arial" w:hAnsi="Arial" w:cs="Arial"/>
        </w:rPr>
      </w:pPr>
    </w:p>
    <w:p w14:paraId="08990185" w14:textId="77777777" w:rsidR="00455BB8" w:rsidRPr="00397AAE" w:rsidRDefault="001461E8" w:rsidP="00397AAE">
      <w:pPr>
        <w:pStyle w:val="ListParagraph"/>
        <w:numPr>
          <w:ilvl w:val="0"/>
          <w:numId w:val="6"/>
        </w:numPr>
        <w:rPr>
          <w:rFonts w:ascii="Arial" w:hAnsi="Arial" w:cs="Arial"/>
        </w:rPr>
      </w:pPr>
      <w:r w:rsidRPr="00397AAE">
        <w:rPr>
          <w:rFonts w:ascii="Arial" w:hAnsi="Arial" w:cs="Arial"/>
        </w:rPr>
        <w:t xml:space="preserve">Proposed Motion </w:t>
      </w:r>
      <w:r w:rsidR="001E55AB" w:rsidRPr="00397AAE">
        <w:rPr>
          <w:rFonts w:ascii="Arial" w:hAnsi="Arial" w:cs="Arial"/>
        </w:rPr>
        <w:t>201</w:t>
      </w:r>
      <w:r w:rsidR="000122D4" w:rsidRPr="00397AAE">
        <w:rPr>
          <w:rFonts w:ascii="Arial" w:hAnsi="Arial" w:cs="Arial"/>
        </w:rPr>
        <w:t>5</w:t>
      </w:r>
      <w:r w:rsidR="001E55AB" w:rsidRPr="00397AAE">
        <w:rPr>
          <w:rFonts w:ascii="Arial" w:hAnsi="Arial" w:cs="Arial"/>
        </w:rPr>
        <w:t>-</w:t>
      </w:r>
      <w:r w:rsidR="00603157" w:rsidRPr="00397AAE">
        <w:rPr>
          <w:rFonts w:ascii="Arial" w:hAnsi="Arial" w:cs="Arial"/>
        </w:rPr>
        <w:t>0</w:t>
      </w:r>
      <w:r w:rsidR="000122D4" w:rsidRPr="00397AAE">
        <w:rPr>
          <w:rFonts w:ascii="Arial" w:hAnsi="Arial" w:cs="Arial"/>
        </w:rPr>
        <w:t>454</w:t>
      </w:r>
      <w:r w:rsidRPr="00397AAE">
        <w:rPr>
          <w:rFonts w:ascii="Arial" w:hAnsi="Arial" w:cs="Arial"/>
        </w:rPr>
        <w:t xml:space="preserve"> (Attachments are available upon request)</w:t>
      </w:r>
    </w:p>
    <w:p w14:paraId="70DBF712" w14:textId="77777777" w:rsidR="001461E8" w:rsidRPr="00397AAE" w:rsidRDefault="008C3E9D" w:rsidP="00397AAE">
      <w:pPr>
        <w:pStyle w:val="ListParagraph"/>
        <w:numPr>
          <w:ilvl w:val="0"/>
          <w:numId w:val="6"/>
        </w:numPr>
        <w:rPr>
          <w:rFonts w:ascii="Arial" w:hAnsi="Arial" w:cs="Arial"/>
        </w:rPr>
      </w:pPr>
      <w:r w:rsidRPr="00397AAE">
        <w:rPr>
          <w:rFonts w:ascii="Arial" w:hAnsi="Arial" w:cs="Arial"/>
        </w:rPr>
        <w:t>Executive’s Transmittal</w:t>
      </w:r>
      <w:r w:rsidR="00B3169E" w:rsidRPr="00397AAE">
        <w:rPr>
          <w:rFonts w:ascii="Arial" w:hAnsi="Arial" w:cs="Arial"/>
        </w:rPr>
        <w:t xml:space="preserve"> Letter </w:t>
      </w:r>
      <w:r w:rsidR="001461E8" w:rsidRPr="00397AAE">
        <w:rPr>
          <w:rFonts w:ascii="Arial" w:hAnsi="Arial" w:cs="Arial"/>
        </w:rPr>
        <w:t xml:space="preserve">dated </w:t>
      </w:r>
      <w:r w:rsidR="009B4340" w:rsidRPr="00397AAE">
        <w:rPr>
          <w:rFonts w:ascii="Arial" w:hAnsi="Arial" w:cs="Arial"/>
        </w:rPr>
        <w:t>August 28</w:t>
      </w:r>
      <w:r w:rsidR="00892314" w:rsidRPr="00397AAE">
        <w:rPr>
          <w:rFonts w:ascii="Arial" w:hAnsi="Arial" w:cs="Arial"/>
        </w:rPr>
        <w:t>, 201</w:t>
      </w:r>
      <w:r w:rsidR="009B4340" w:rsidRPr="00397AAE">
        <w:rPr>
          <w:rFonts w:ascii="Arial" w:hAnsi="Arial" w:cs="Arial"/>
        </w:rPr>
        <w:t>5</w:t>
      </w:r>
    </w:p>
    <w:p w14:paraId="41A270BD" w14:textId="77777777" w:rsidR="00B3169E" w:rsidRPr="00B04630" w:rsidRDefault="00B3169E" w:rsidP="00B04630">
      <w:pPr>
        <w:rPr>
          <w:rFonts w:ascii="Arial" w:hAnsi="Arial" w:cs="Arial"/>
          <w:i/>
          <w:smallCaps/>
          <w:szCs w:val="24"/>
        </w:rPr>
      </w:pPr>
    </w:p>
    <w:p w14:paraId="0FCBDE9A" w14:textId="77777777" w:rsidR="004B205F" w:rsidRPr="00B04630" w:rsidRDefault="004B205F" w:rsidP="004B205F">
      <w:pPr>
        <w:rPr>
          <w:rFonts w:ascii="Arial" w:hAnsi="Arial" w:cs="Arial"/>
        </w:rPr>
      </w:pPr>
    </w:p>
    <w:p w14:paraId="1B27688E" w14:textId="77777777" w:rsidR="004B205F" w:rsidRPr="009D1468" w:rsidRDefault="004B205F" w:rsidP="004B205F">
      <w:pPr>
        <w:rPr>
          <w:rFonts w:ascii="Arial" w:hAnsi="Arial" w:cs="Arial"/>
          <w:b/>
          <w:u w:val="single"/>
        </w:rPr>
      </w:pPr>
      <w:r w:rsidRPr="009D1468">
        <w:rPr>
          <w:rFonts w:ascii="Arial" w:hAnsi="Arial" w:cs="Arial"/>
          <w:b/>
          <w:u w:val="single"/>
        </w:rPr>
        <w:lastRenderedPageBreak/>
        <w:t>INVITED</w:t>
      </w:r>
    </w:p>
    <w:p w14:paraId="51E2C250" w14:textId="77777777" w:rsidR="004B205F" w:rsidRPr="009D1468" w:rsidRDefault="004B205F" w:rsidP="004B205F">
      <w:pPr>
        <w:rPr>
          <w:rFonts w:ascii="Arial" w:hAnsi="Arial" w:cs="Arial"/>
          <w:szCs w:val="24"/>
        </w:rPr>
      </w:pPr>
    </w:p>
    <w:p w14:paraId="03454FC8" w14:textId="77777777" w:rsidR="004B205F" w:rsidRPr="00397AAE" w:rsidRDefault="004B205F" w:rsidP="00397AAE">
      <w:pPr>
        <w:pStyle w:val="ListBullet"/>
        <w:tabs>
          <w:tab w:val="clear" w:pos="360"/>
          <w:tab w:val="num" w:pos="720"/>
        </w:tabs>
        <w:ind w:left="720"/>
        <w:rPr>
          <w:rFonts w:ascii="Arial" w:hAnsi="Arial" w:cs="Arial"/>
        </w:rPr>
      </w:pPr>
      <w:r w:rsidRPr="00397AAE">
        <w:rPr>
          <w:rFonts w:ascii="Arial" w:hAnsi="Arial" w:cs="Arial"/>
          <w:szCs w:val="24"/>
        </w:rPr>
        <w:t>William Phillips</w:t>
      </w:r>
      <w:r w:rsidRPr="00397AAE">
        <w:rPr>
          <w:rFonts w:ascii="Arial" w:hAnsi="Arial" w:cs="Arial"/>
        </w:rPr>
        <w:t>, Appointee to Board for Developmental Disabilities</w:t>
      </w:r>
    </w:p>
    <w:p w14:paraId="15126188" w14:textId="53E66B75" w:rsidR="004B205F" w:rsidRPr="009D1468" w:rsidRDefault="004B205F" w:rsidP="00397AAE">
      <w:pPr>
        <w:pStyle w:val="ListBullet"/>
        <w:tabs>
          <w:tab w:val="clear" w:pos="360"/>
          <w:tab w:val="num" w:pos="720"/>
        </w:tabs>
        <w:ind w:left="720"/>
        <w:rPr>
          <w:rFonts w:ascii="Arial" w:hAnsi="Arial" w:cs="Arial"/>
          <w:sz w:val="22"/>
          <w:szCs w:val="22"/>
        </w:rPr>
      </w:pPr>
      <w:r w:rsidRPr="009D1468">
        <w:rPr>
          <w:rFonts w:ascii="Arial" w:hAnsi="Arial" w:cs="Arial"/>
        </w:rPr>
        <w:t xml:space="preserve">Denise Rothleutner, </w:t>
      </w:r>
      <w:r w:rsidR="00A02219">
        <w:rPr>
          <w:rFonts w:ascii="Arial" w:hAnsi="Arial" w:cs="Arial"/>
        </w:rPr>
        <w:t>Director</w:t>
      </w:r>
      <w:r w:rsidRPr="009D1468">
        <w:rPr>
          <w:rFonts w:ascii="Arial" w:hAnsi="Arial" w:cs="Arial"/>
        </w:rPr>
        <w:t>, Developmental Disabilities Division</w:t>
      </w:r>
      <w:r w:rsidR="008D66A5">
        <w:rPr>
          <w:rFonts w:ascii="Arial" w:hAnsi="Arial" w:cs="Arial"/>
        </w:rPr>
        <w:t>, DCHS</w:t>
      </w:r>
    </w:p>
    <w:p w14:paraId="7D3468E2" w14:textId="77777777" w:rsidR="00B3169E" w:rsidRPr="00B04630" w:rsidRDefault="00B3169E" w:rsidP="00B04630">
      <w:pPr>
        <w:rPr>
          <w:rFonts w:ascii="Arial" w:hAnsi="Arial" w:cs="Arial"/>
        </w:rPr>
      </w:pPr>
    </w:p>
    <w:sectPr w:rsidR="00B3169E" w:rsidRPr="00B04630" w:rsidSect="00C743D9">
      <w:pgSz w:w="12240" w:h="15840" w:code="1"/>
      <w:pgMar w:top="1152" w:right="1440" w:bottom="1008" w:left="1440" w:header="864"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F1D92" w14:textId="77777777" w:rsidR="003613DD" w:rsidRDefault="003613DD" w:rsidP="003613DD">
      <w:r>
        <w:separator/>
      </w:r>
    </w:p>
  </w:endnote>
  <w:endnote w:type="continuationSeparator" w:id="0">
    <w:p w14:paraId="6763C880" w14:textId="77777777" w:rsidR="003613DD" w:rsidRDefault="003613DD" w:rsidP="0036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3D85C" w14:textId="77777777" w:rsidR="003613DD" w:rsidRDefault="003613DD" w:rsidP="003613DD">
      <w:r>
        <w:separator/>
      </w:r>
    </w:p>
  </w:footnote>
  <w:footnote w:type="continuationSeparator" w:id="0">
    <w:p w14:paraId="5D0FD58B" w14:textId="77777777" w:rsidR="003613DD" w:rsidRDefault="003613DD" w:rsidP="00361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987004"/>
    <w:lvl w:ilvl="0">
      <w:start w:val="1"/>
      <w:numFmt w:val="decimal"/>
      <w:pStyle w:val="ListBullet"/>
      <w:lvlText w:val="%1."/>
      <w:lvlJc w:val="left"/>
      <w:pPr>
        <w:tabs>
          <w:tab w:val="num" w:pos="360"/>
        </w:tabs>
        <w:ind w:left="360" w:hanging="360"/>
      </w:pPr>
      <w:rPr>
        <w:rFonts w:ascii="Arial" w:eastAsia="Times New Roman" w:hAnsi="Arial" w:cs="Arial"/>
      </w:rPr>
    </w:lvl>
  </w:abstractNum>
  <w:abstractNum w:abstractNumId="1" w15:restartNumberingAfterBreak="0">
    <w:nsid w:val="095F2950"/>
    <w:multiLevelType w:val="hybridMultilevel"/>
    <w:tmpl w:val="036A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43297"/>
    <w:multiLevelType w:val="hybridMultilevel"/>
    <w:tmpl w:val="A9C2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D0B92"/>
    <w:multiLevelType w:val="hybridMultilevel"/>
    <w:tmpl w:val="0E74F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E8"/>
    <w:rsid w:val="000122D4"/>
    <w:rsid w:val="000470EB"/>
    <w:rsid w:val="0005412B"/>
    <w:rsid w:val="0009554C"/>
    <w:rsid w:val="00096514"/>
    <w:rsid w:val="00126CC2"/>
    <w:rsid w:val="00127B3F"/>
    <w:rsid w:val="00130426"/>
    <w:rsid w:val="00133E9A"/>
    <w:rsid w:val="001461E8"/>
    <w:rsid w:val="001A1A0B"/>
    <w:rsid w:val="001B58EB"/>
    <w:rsid w:val="001E55AB"/>
    <w:rsid w:val="001F2461"/>
    <w:rsid w:val="0020621C"/>
    <w:rsid w:val="00217F9A"/>
    <w:rsid w:val="002549C2"/>
    <w:rsid w:val="002710D1"/>
    <w:rsid w:val="00280FF0"/>
    <w:rsid w:val="002C1903"/>
    <w:rsid w:val="002D4F74"/>
    <w:rsid w:val="00307AD6"/>
    <w:rsid w:val="00327C58"/>
    <w:rsid w:val="003613DD"/>
    <w:rsid w:val="00384CC5"/>
    <w:rsid w:val="0039136D"/>
    <w:rsid w:val="00397AAE"/>
    <w:rsid w:val="003F1A4A"/>
    <w:rsid w:val="0045482E"/>
    <w:rsid w:val="00455BB8"/>
    <w:rsid w:val="00491053"/>
    <w:rsid w:val="00495AED"/>
    <w:rsid w:val="004B205F"/>
    <w:rsid w:val="004D4E2D"/>
    <w:rsid w:val="00515A95"/>
    <w:rsid w:val="005605E6"/>
    <w:rsid w:val="00572D79"/>
    <w:rsid w:val="00581FC5"/>
    <w:rsid w:val="00587DBD"/>
    <w:rsid w:val="00596758"/>
    <w:rsid w:val="0059782B"/>
    <w:rsid w:val="00603157"/>
    <w:rsid w:val="00631443"/>
    <w:rsid w:val="00685464"/>
    <w:rsid w:val="006F54EB"/>
    <w:rsid w:val="00722E42"/>
    <w:rsid w:val="007B6D08"/>
    <w:rsid w:val="007C17BD"/>
    <w:rsid w:val="00823AB0"/>
    <w:rsid w:val="00884A86"/>
    <w:rsid w:val="00892314"/>
    <w:rsid w:val="008C3E9D"/>
    <w:rsid w:val="008D66A5"/>
    <w:rsid w:val="008F26FA"/>
    <w:rsid w:val="00951F35"/>
    <w:rsid w:val="0097717A"/>
    <w:rsid w:val="00993145"/>
    <w:rsid w:val="00993A6D"/>
    <w:rsid w:val="009A6EDA"/>
    <w:rsid w:val="009B4340"/>
    <w:rsid w:val="009D1468"/>
    <w:rsid w:val="009E60EC"/>
    <w:rsid w:val="00A02219"/>
    <w:rsid w:val="00A1454C"/>
    <w:rsid w:val="00A95F52"/>
    <w:rsid w:val="00AB47B1"/>
    <w:rsid w:val="00AD6B5C"/>
    <w:rsid w:val="00AF1872"/>
    <w:rsid w:val="00B04630"/>
    <w:rsid w:val="00B06898"/>
    <w:rsid w:val="00B16789"/>
    <w:rsid w:val="00B3169E"/>
    <w:rsid w:val="00B418CE"/>
    <w:rsid w:val="00B52C9F"/>
    <w:rsid w:val="00BA1670"/>
    <w:rsid w:val="00BC6B1C"/>
    <w:rsid w:val="00BD01C0"/>
    <w:rsid w:val="00BF002C"/>
    <w:rsid w:val="00C509EC"/>
    <w:rsid w:val="00C743D9"/>
    <w:rsid w:val="00C8714D"/>
    <w:rsid w:val="00D06528"/>
    <w:rsid w:val="00DB5208"/>
    <w:rsid w:val="00DB651E"/>
    <w:rsid w:val="00DF3856"/>
    <w:rsid w:val="00E65898"/>
    <w:rsid w:val="00F139F5"/>
    <w:rsid w:val="00F234D8"/>
    <w:rsid w:val="00F63899"/>
    <w:rsid w:val="00F73CF2"/>
    <w:rsid w:val="00F97B5C"/>
    <w:rsid w:val="00FE54CF"/>
    <w:rsid w:val="00FE653E"/>
    <w:rsid w:val="00FE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681B"/>
  <w15:docId w15:val="{25F9033E-D767-406D-8864-14582EFA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E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461E8"/>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61E8"/>
    <w:rPr>
      <w:rFonts w:ascii="Times New Roman" w:eastAsia="Times New Roman" w:hAnsi="Times New Roman" w:cs="Times New Roman"/>
      <w:b/>
      <w:sz w:val="32"/>
      <w:szCs w:val="20"/>
      <w:u w:val="single"/>
    </w:rPr>
  </w:style>
  <w:style w:type="paragraph" w:styleId="ListParagraph">
    <w:name w:val="List Paragraph"/>
    <w:basedOn w:val="Normal"/>
    <w:uiPriority w:val="34"/>
    <w:qFormat/>
    <w:rsid w:val="001461E8"/>
    <w:pPr>
      <w:ind w:left="720"/>
    </w:pPr>
  </w:style>
  <w:style w:type="paragraph" w:styleId="BalloonText">
    <w:name w:val="Balloon Text"/>
    <w:basedOn w:val="Normal"/>
    <w:link w:val="BalloonTextChar"/>
    <w:uiPriority w:val="99"/>
    <w:semiHidden/>
    <w:unhideWhenUsed/>
    <w:rsid w:val="001461E8"/>
    <w:rPr>
      <w:rFonts w:ascii="Tahoma" w:hAnsi="Tahoma" w:cs="Tahoma"/>
      <w:sz w:val="16"/>
      <w:szCs w:val="16"/>
    </w:rPr>
  </w:style>
  <w:style w:type="character" w:customStyle="1" w:styleId="BalloonTextChar">
    <w:name w:val="Balloon Text Char"/>
    <w:basedOn w:val="DefaultParagraphFont"/>
    <w:link w:val="BalloonText"/>
    <w:uiPriority w:val="99"/>
    <w:semiHidden/>
    <w:rsid w:val="001461E8"/>
    <w:rPr>
      <w:rFonts w:ascii="Tahoma" w:eastAsia="Times New Roman" w:hAnsi="Tahoma" w:cs="Tahoma"/>
      <w:sz w:val="16"/>
      <w:szCs w:val="16"/>
    </w:rPr>
  </w:style>
  <w:style w:type="character" w:styleId="Strong">
    <w:name w:val="Strong"/>
    <w:basedOn w:val="DefaultParagraphFont"/>
    <w:uiPriority w:val="22"/>
    <w:qFormat/>
    <w:rsid w:val="00AD6B5C"/>
    <w:rPr>
      <w:b/>
      <w:bCs/>
    </w:rPr>
  </w:style>
  <w:style w:type="paragraph" w:styleId="BodyText">
    <w:name w:val="Body Text"/>
    <w:basedOn w:val="Normal"/>
    <w:link w:val="BodyTextChar"/>
    <w:rsid w:val="00B3169E"/>
    <w:rPr>
      <w:i/>
    </w:rPr>
  </w:style>
  <w:style w:type="character" w:customStyle="1" w:styleId="BodyTextChar">
    <w:name w:val="Body Text Char"/>
    <w:basedOn w:val="DefaultParagraphFont"/>
    <w:link w:val="BodyText"/>
    <w:rsid w:val="00B3169E"/>
    <w:rPr>
      <w:rFonts w:ascii="Times New Roman" w:eastAsia="Times New Roman" w:hAnsi="Times New Roman" w:cs="Times New Roman"/>
      <w:i/>
      <w:sz w:val="24"/>
      <w:szCs w:val="20"/>
    </w:rPr>
  </w:style>
  <w:style w:type="paragraph" w:styleId="ListBullet">
    <w:name w:val="List Bullet"/>
    <w:basedOn w:val="Normal"/>
    <w:uiPriority w:val="99"/>
    <w:unhideWhenUsed/>
    <w:rsid w:val="009D1468"/>
    <w:pPr>
      <w:numPr>
        <w:numId w:val="5"/>
      </w:numPr>
      <w:contextualSpacing/>
    </w:pPr>
  </w:style>
  <w:style w:type="paragraph" w:styleId="Header">
    <w:name w:val="header"/>
    <w:basedOn w:val="Normal"/>
    <w:link w:val="HeaderChar"/>
    <w:uiPriority w:val="99"/>
    <w:unhideWhenUsed/>
    <w:rsid w:val="003613DD"/>
    <w:pPr>
      <w:tabs>
        <w:tab w:val="center" w:pos="4680"/>
        <w:tab w:val="right" w:pos="9360"/>
      </w:tabs>
    </w:pPr>
  </w:style>
  <w:style w:type="character" w:customStyle="1" w:styleId="HeaderChar">
    <w:name w:val="Header Char"/>
    <w:basedOn w:val="DefaultParagraphFont"/>
    <w:link w:val="Header"/>
    <w:uiPriority w:val="99"/>
    <w:rsid w:val="003613D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613DD"/>
    <w:pPr>
      <w:tabs>
        <w:tab w:val="center" w:pos="4680"/>
        <w:tab w:val="right" w:pos="9360"/>
      </w:tabs>
    </w:pPr>
  </w:style>
  <w:style w:type="character" w:customStyle="1" w:styleId="FooterChar">
    <w:name w:val="Footer Char"/>
    <w:basedOn w:val="DefaultParagraphFont"/>
    <w:link w:val="Footer"/>
    <w:uiPriority w:val="99"/>
    <w:rsid w:val="003613D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613DD"/>
    <w:rPr>
      <w:sz w:val="16"/>
      <w:szCs w:val="16"/>
    </w:rPr>
  </w:style>
  <w:style w:type="paragraph" w:styleId="CommentText">
    <w:name w:val="annotation text"/>
    <w:basedOn w:val="Normal"/>
    <w:link w:val="CommentTextChar"/>
    <w:uiPriority w:val="99"/>
    <w:semiHidden/>
    <w:unhideWhenUsed/>
    <w:rsid w:val="003613DD"/>
    <w:rPr>
      <w:sz w:val="20"/>
    </w:rPr>
  </w:style>
  <w:style w:type="character" w:customStyle="1" w:styleId="CommentTextChar">
    <w:name w:val="Comment Text Char"/>
    <w:basedOn w:val="DefaultParagraphFont"/>
    <w:link w:val="CommentText"/>
    <w:uiPriority w:val="99"/>
    <w:semiHidden/>
    <w:rsid w:val="003613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13DD"/>
    <w:rPr>
      <w:b/>
      <w:bCs/>
    </w:rPr>
  </w:style>
  <w:style w:type="character" w:customStyle="1" w:styleId="CommentSubjectChar">
    <w:name w:val="Comment Subject Char"/>
    <w:basedOn w:val="CommentTextChar"/>
    <w:link w:val="CommentSubject"/>
    <w:uiPriority w:val="99"/>
    <w:semiHidden/>
    <w:rsid w:val="003613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1509">
      <w:bodyDiv w:val="1"/>
      <w:marLeft w:val="0"/>
      <w:marRight w:val="0"/>
      <w:marTop w:val="0"/>
      <w:marBottom w:val="0"/>
      <w:divBdr>
        <w:top w:val="none" w:sz="0" w:space="0" w:color="auto"/>
        <w:left w:val="none" w:sz="0" w:space="0" w:color="auto"/>
        <w:bottom w:val="none" w:sz="0" w:space="0" w:color="auto"/>
        <w:right w:val="none" w:sz="0" w:space="0" w:color="auto"/>
      </w:divBdr>
    </w:div>
    <w:div w:id="97532769">
      <w:bodyDiv w:val="1"/>
      <w:marLeft w:val="0"/>
      <w:marRight w:val="0"/>
      <w:marTop w:val="0"/>
      <w:marBottom w:val="0"/>
      <w:divBdr>
        <w:top w:val="none" w:sz="0" w:space="0" w:color="auto"/>
        <w:left w:val="none" w:sz="0" w:space="0" w:color="auto"/>
        <w:bottom w:val="none" w:sz="0" w:space="0" w:color="auto"/>
        <w:right w:val="none" w:sz="0" w:space="0" w:color="auto"/>
      </w:divBdr>
    </w:div>
    <w:div w:id="19981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C7C2E-D83D-43B8-997F-3965BD88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Metropolitan King County Council</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Joanne</dc:creator>
  <cp:lastModifiedBy>Aldebot-Green, Scarlett</cp:lastModifiedBy>
  <cp:revision>26</cp:revision>
  <cp:lastPrinted>2013-07-17T17:37:00Z</cp:lastPrinted>
  <dcterms:created xsi:type="dcterms:W3CDTF">2016-11-18T21:31:00Z</dcterms:created>
  <dcterms:modified xsi:type="dcterms:W3CDTF">2016-11-30T00:16:00Z</dcterms:modified>
</cp:coreProperties>
</file>